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04CE2" w:rsidRPr="00404CE2" w:rsidRDefault="00404CE2" w:rsidP="0040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04CE2" w:rsidRPr="00404CE2" w:rsidRDefault="00404CE2" w:rsidP="00404C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04CE2" w:rsidRPr="00404CE2" w:rsidRDefault="00404CE2" w:rsidP="00404C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CE2" w:rsidRPr="00404CE2" w:rsidRDefault="00404CE2" w:rsidP="00404C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6A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 мая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2019г.                                                                                   № </w:t>
      </w:r>
      <w:r w:rsidR="004D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404CE2" w:rsidRPr="00404CE2" w:rsidRDefault="00404CE2" w:rsidP="00404C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ольшое Судачье</w:t>
      </w:r>
    </w:p>
    <w:p w:rsidR="00404CE2" w:rsidRDefault="00404CE2" w:rsidP="00404CE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B82" w:rsidRPr="00404CE2" w:rsidRDefault="00EA4B82" w:rsidP="00404C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76D91" w:rsidRPr="00404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</w:t>
      </w:r>
      <w:r w:rsidR="00650876" w:rsidRPr="00404CE2">
        <w:rPr>
          <w:rFonts w:ascii="Times New Roman" w:hAnsi="Times New Roman" w:cs="Times New Roman"/>
          <w:sz w:val="28"/>
          <w:szCs w:val="28"/>
          <w:lang w:eastAsia="ru-RU"/>
        </w:rPr>
        <w:t>Порядка управления</w:t>
      </w:r>
    </w:p>
    <w:p w:rsidR="00EA4B82" w:rsidRPr="00404CE2" w:rsidRDefault="00650876" w:rsidP="00404C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>наемными домами, все помещения в которых</w:t>
      </w:r>
    </w:p>
    <w:p w:rsidR="00EA4B82" w:rsidRPr="00404CE2" w:rsidRDefault="00650876" w:rsidP="00404C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находятся в собственности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0876" w:rsidRPr="00404CE2" w:rsidRDefault="00650876" w:rsidP="00404C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A4B82" w:rsidRPr="00404CE2">
        <w:rPr>
          <w:rFonts w:ascii="Times New Roman" w:hAnsi="Times New Roman" w:cs="Times New Roman"/>
          <w:sz w:val="28"/>
          <w:szCs w:val="28"/>
          <w:lang w:eastAsia="ru-RU"/>
        </w:rPr>
        <w:t>Руднян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>ского муниципального района, и являющимися</w:t>
      </w:r>
      <w:r w:rsidR="00EA4B82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>наемными домами и находящимися в собственности</w:t>
      </w:r>
    </w:p>
    <w:p w:rsidR="00650876" w:rsidRPr="00404CE2" w:rsidRDefault="00404CE2" w:rsidP="00404CE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650876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жилыми домами</w:t>
      </w:r>
    </w:p>
    <w:p w:rsidR="00676D91" w:rsidRPr="00404CE2" w:rsidRDefault="00676D91" w:rsidP="00404CE2">
      <w:pPr>
        <w:spacing w:after="15" w:line="240" w:lineRule="auto"/>
        <w:ind w:right="185" w:hanging="22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D91" w:rsidRPr="00404CE2" w:rsidRDefault="00676D91" w:rsidP="00404CE2">
      <w:pPr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50876" w:rsidRPr="00404CE2" w:rsidRDefault="00676D91" w:rsidP="00404CE2">
      <w:pPr>
        <w:tabs>
          <w:tab w:val="left" w:pos="709"/>
        </w:tabs>
        <w:spacing w:after="26" w:line="240" w:lineRule="auto"/>
        <w:ind w:left="10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C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  <w:t xml:space="preserve">  </w:t>
      </w:r>
      <w:r w:rsidRPr="00404C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="00B40F03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</w:t>
      </w:r>
      <w:r w:rsidR="007333A6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B40F03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вии со ст. </w:t>
      </w:r>
      <w:hyperlink r:id="rId7" w:history="1">
        <w:r w:rsidR="007333A6" w:rsidRPr="00404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91.20 Жилищного кодекса</w:t>
        </w:r>
      </w:hyperlink>
      <w:r w:rsidR="007333A6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B40F03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</w:t>
      </w:r>
      <w:r w:rsidR="007333A6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альным Законом от </w:t>
      </w:r>
      <w:r w:rsidR="00F97A91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06.10.2003 №</w:t>
      </w:r>
      <w:r w:rsidR="00B40F03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131</w:t>
      </w:r>
      <w:r w:rsidR="00F97A91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40F03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ФЗ </w:t>
      </w:r>
      <w:r w:rsidR="00F97A91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B40F03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333A6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</w:t>
      </w:r>
      <w:r w:rsidR="00B40F03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Большесудаченского </w:t>
      </w:r>
      <w:r w:rsidR="00EA4B82"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Руднян</w:t>
      </w:r>
      <w:r w:rsidR="00F97A91" w:rsidRPr="00404CE2">
        <w:rPr>
          <w:rFonts w:ascii="Times New Roman" w:hAnsi="Times New Roman" w:cs="Times New Roman"/>
          <w:bCs/>
          <w:sz w:val="28"/>
          <w:szCs w:val="28"/>
        </w:rPr>
        <w:t>ского муниципального района Волгоградской области</w:t>
      </w:r>
    </w:p>
    <w:p w:rsidR="00F97A91" w:rsidRPr="00404CE2" w:rsidRDefault="00F97A91" w:rsidP="00404CE2">
      <w:pPr>
        <w:tabs>
          <w:tab w:val="left" w:pos="709"/>
        </w:tabs>
        <w:spacing w:after="26" w:line="240" w:lineRule="auto"/>
        <w:ind w:left="10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404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proofErr w:type="gramEnd"/>
      <w:r w:rsidRPr="00404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с т а н о в л я ю:</w:t>
      </w:r>
    </w:p>
    <w:p w:rsidR="00676D91" w:rsidRPr="00404CE2" w:rsidRDefault="00676D91" w:rsidP="00404CE2">
      <w:pPr>
        <w:pStyle w:val="a3"/>
        <w:numPr>
          <w:ilvl w:val="0"/>
          <w:numId w:val="2"/>
        </w:numPr>
        <w:spacing w:after="1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Утвердить </w:t>
      </w:r>
      <w:r w:rsidR="00650876" w:rsidRPr="00404CE2">
        <w:rPr>
          <w:rFonts w:ascii="Times New Roman" w:hAnsi="Times New Roman" w:cs="Times New Roman"/>
          <w:sz w:val="28"/>
          <w:szCs w:val="28"/>
          <w:lang w:eastAsia="ru-RU"/>
        </w:rPr>
        <w:t>Порядок управления наемными домами, все помещения в которых находятся</w:t>
      </w:r>
      <w:r w:rsidR="00686E48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0876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в собственности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EA4B82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Руднян</w:t>
      </w:r>
      <w:r w:rsidR="000B47CD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650876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района, и являющимися наемными домами и находящимися в собственности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650876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жилыми домами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№ 1 к настоящему постановлению.</w:t>
      </w:r>
    </w:p>
    <w:p w:rsidR="00676D91" w:rsidRPr="00404CE2" w:rsidRDefault="00676D91" w:rsidP="00404CE2">
      <w:pPr>
        <w:numPr>
          <w:ilvl w:val="0"/>
          <w:numId w:val="2"/>
        </w:numPr>
        <w:spacing w:after="26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настоящего постановления оставляю за </w:t>
      </w:r>
      <w:r w:rsid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обой.</w:t>
      </w:r>
    </w:p>
    <w:p w:rsidR="00676D91" w:rsidRPr="00404CE2" w:rsidRDefault="00676D91" w:rsidP="00404CE2">
      <w:pPr>
        <w:numPr>
          <w:ilvl w:val="0"/>
          <w:numId w:val="2"/>
        </w:numPr>
        <w:spacing w:after="26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вступает в силу со дня его подписания. </w:t>
      </w: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A4B82" w:rsidRPr="00404CE2" w:rsidRDefault="00EA4B82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Глава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333A6" w:rsidRPr="00404CE2" w:rsidRDefault="00EA4B82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сельского поселения                       </w:t>
      </w:r>
      <w:r w:rsidR="006A2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Г.А. Ивлиева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A4B82" w:rsidRPr="00404CE2" w:rsidRDefault="00EA4B82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B82" w:rsidRPr="00404CE2" w:rsidRDefault="00EA4B82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B82" w:rsidRDefault="00EA4B82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D8" w:rsidRPr="00404CE2" w:rsidRDefault="006A2BD8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45BA" w:rsidRPr="006A2BD8" w:rsidRDefault="002445BA" w:rsidP="00404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B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Приложение № 1</w:t>
      </w:r>
    </w:p>
    <w:p w:rsidR="00EB6752" w:rsidRPr="006A2BD8" w:rsidRDefault="00EB6752" w:rsidP="00404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BD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445BA" w:rsidRPr="006A2BD8">
        <w:rPr>
          <w:rFonts w:ascii="Times New Roman" w:hAnsi="Times New Roman" w:cs="Times New Roman"/>
          <w:sz w:val="24"/>
          <w:szCs w:val="24"/>
          <w:lang w:eastAsia="ru-RU"/>
        </w:rPr>
        <w:t>тверждено</w:t>
      </w:r>
    </w:p>
    <w:p w:rsidR="00EA4B82" w:rsidRPr="006A2BD8" w:rsidRDefault="00CE7A0D" w:rsidP="00404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BD8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D3398C" w:rsidRPr="006A2BD8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EB6752" w:rsidRPr="006A2BD8" w:rsidRDefault="00404CE2" w:rsidP="00404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BD8">
        <w:rPr>
          <w:rFonts w:ascii="Times New Roman" w:hAnsi="Times New Roman" w:cs="Times New Roman"/>
          <w:sz w:val="24"/>
          <w:szCs w:val="24"/>
          <w:lang w:eastAsia="ru-RU"/>
        </w:rPr>
        <w:t>Большесудаченского</w:t>
      </w:r>
      <w:r w:rsidR="00D3398C" w:rsidRPr="006A2BD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04CE2" w:rsidRPr="006A2BD8" w:rsidRDefault="00404CE2" w:rsidP="00404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2BD8">
        <w:rPr>
          <w:rFonts w:ascii="Times New Roman" w:hAnsi="Times New Roman" w:cs="Times New Roman"/>
          <w:sz w:val="24"/>
          <w:szCs w:val="24"/>
          <w:lang w:eastAsia="ru-RU"/>
        </w:rPr>
        <w:t>от 08.05.2019 г. №</w:t>
      </w:r>
      <w:r w:rsidR="004D35A1">
        <w:rPr>
          <w:rFonts w:ascii="Times New Roman" w:hAnsi="Times New Roman" w:cs="Times New Roman"/>
          <w:sz w:val="24"/>
          <w:szCs w:val="24"/>
          <w:lang w:eastAsia="ru-RU"/>
        </w:rPr>
        <w:t xml:space="preserve"> 29</w:t>
      </w:r>
    </w:p>
    <w:p w:rsidR="00EB6752" w:rsidRPr="00404CE2" w:rsidRDefault="00676D91" w:rsidP="00404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6226E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A4B82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36226E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04CE2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398C" w:rsidRPr="00404CE2" w:rsidRDefault="00676D91" w:rsidP="00404CE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B6752" w:rsidRPr="00404CE2" w:rsidRDefault="00EB6752" w:rsidP="00404CE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EB6752" w:rsidRPr="00404CE2" w:rsidRDefault="00EB6752" w:rsidP="00404CE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>управления наемными домами, все помещения в которых</w:t>
      </w:r>
    </w:p>
    <w:p w:rsidR="00EB6752" w:rsidRPr="00404CE2" w:rsidRDefault="00EB6752" w:rsidP="00404CE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hAnsi="Times New Roman" w:cs="Times New Roman"/>
          <w:sz w:val="28"/>
          <w:szCs w:val="28"/>
          <w:lang w:eastAsia="ru-RU"/>
        </w:rPr>
        <w:t>находятся в собственности</w:t>
      </w:r>
      <w:r w:rsidR="00686E48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47CD"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A4B82" w:rsidRPr="00404CE2">
        <w:rPr>
          <w:rFonts w:ascii="Times New Roman" w:hAnsi="Times New Roman" w:cs="Times New Roman"/>
          <w:sz w:val="28"/>
          <w:szCs w:val="28"/>
          <w:lang w:eastAsia="ru-RU"/>
        </w:rPr>
        <w:t>Руднян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>ского муниципального района</w:t>
      </w:r>
      <w:r w:rsidR="00650876" w:rsidRPr="00404CE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и являющимися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>наемными домами и находящимися в собственности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 xml:space="preserve"> Большесудаченского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жилыми домами</w:t>
      </w:r>
    </w:p>
    <w:p w:rsidR="00EB6752" w:rsidRPr="00404CE2" w:rsidRDefault="00EB6752" w:rsidP="006A2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управления наемными домами, все помещения в которых находятся в собственности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EA4B8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9D5F7F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Руднян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>ского муниципального района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995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A07995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</w:t>
      </w:r>
      <w:r w:rsidR="008B191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1C3A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A07995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являющимися наемными домами и находящимися в собственности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жилыми домами (далее - Порядок) установлен в соответствии с частью 3 статьи </w:t>
      </w:r>
      <w:hyperlink r:id="rId8" w:history="1">
        <w:r w:rsidRPr="00404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91.20 Жилищного кодекса</w:t>
        </w:r>
      </w:hyperlink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  <w:proofErr w:type="gramEnd"/>
    </w:p>
    <w:p w:rsidR="00CE7A0D" w:rsidRPr="00404CE2" w:rsidRDefault="00EB6752" w:rsidP="006A2BD8">
      <w:pPr>
        <w:spacing w:before="100" w:beforeAutospacing="1" w:after="100" w:afterAutospacing="1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E1C3A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E7A0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правила управления наемными домами социального и коммерческого использования, все помещения в которых находятся в собственности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B40F03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многоквартирные наемные дома) и являющимися наемными домами социального и коммерческого использования и находящимися в собственности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86E48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жилыми домами.</w:t>
      </w:r>
      <w:proofErr w:type="gramEnd"/>
    </w:p>
    <w:p w:rsidR="00EB6752" w:rsidRPr="00404CE2" w:rsidRDefault="001E1C3A" w:rsidP="006A2BD8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Управление многоквартирным наемным домом осуществляется в соответствии с требованиями, установленными частями 1 - 1.2, 15 и 16 статьи </w:t>
      </w:r>
      <w:hyperlink r:id="rId9" w:history="1">
        <w:r w:rsidR="00EB6752" w:rsidRPr="00404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161 Жилищного кодекса</w:t>
        </w:r>
      </w:hyperlink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Федерации:</w:t>
      </w:r>
    </w:p>
    <w:p w:rsidR="00EB6752" w:rsidRPr="00404CE2" w:rsidRDefault="00EB6752" w:rsidP="00404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организацией, </w:t>
      </w:r>
      <w:proofErr w:type="spell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управомоченной</w:t>
      </w:r>
      <w:proofErr w:type="spell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91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786721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proofErr w:type="spellEnd"/>
      <w:r w:rsidR="0091026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выступать от имени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собственника жилых помещений </w:t>
      </w:r>
      <w:r w:rsidR="00786721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</w:t>
      </w:r>
      <w:r w:rsidR="0091026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91026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функции </w:t>
      </w:r>
      <w:proofErr w:type="spell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в наемном доме;</w:t>
      </w:r>
    </w:p>
    <w:p w:rsidR="00EB6752" w:rsidRPr="00404CE2" w:rsidRDefault="00EB6752" w:rsidP="00404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управляющей организацией, которой в установленном разделом X </w:t>
      </w:r>
      <w:hyperlink r:id="rId10" w:history="1">
        <w:r w:rsidRPr="00404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Жилищного кодекса</w:t>
        </w:r>
      </w:hyperlink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порядке предоставлена лицензия на осуществление деятельности по управлению многоквартирными домами, в случае, если </w:t>
      </w:r>
      <w:proofErr w:type="spell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в многоквартирном наемном доме является </w:t>
      </w:r>
      <w:r w:rsidR="00786721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6A2BD8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6A2BD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выступать от имени </w:t>
      </w:r>
      <w:r w:rsidR="006A2BD8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собственника жилого помещения</w:t>
      </w:r>
      <w:r w:rsidR="00786721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фонда.</w:t>
      </w:r>
      <w:proofErr w:type="gramEnd"/>
    </w:p>
    <w:p w:rsidR="00EB6752" w:rsidRPr="00404CE2" w:rsidRDefault="00EB6752" w:rsidP="00404CE2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E1C3A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в наемном доме, указанный в подпункте "а" пункта 3 настоящего Порядка, несет ответственность перед </w:t>
      </w:r>
      <w:r w:rsidR="00786721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6A2BD8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6A2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выступать от имени </w:t>
      </w:r>
      <w:r w:rsidR="006A2BD8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собственника </w:t>
      </w:r>
      <w:r w:rsidR="004F39F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фонда </w:t>
      </w:r>
      <w:r w:rsidR="004F39F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BD8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оказание всех услуг и (или) выполнение работ по управлению, содержанию и ремонту многоквартирного наемного дома и являющегося наемным домом, находящегося в собственности</w:t>
      </w:r>
      <w:proofErr w:type="gram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9F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2BD8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дома в соответствии с требованиями, установленными техническими регламентами, утвержденными Правительством Российской Федерации правилами содержания общего имущества в многоквартирном доме, минимальным перечнем, услуг и работ, необходимых для обеспечения надлежащего содержания общего имущества в многоквартирном доме, правилами осуществления деятельности по управлению многоквартирными домами и правилами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EB6752" w:rsidRPr="00404CE2" w:rsidRDefault="00EB6752" w:rsidP="00404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E1C3A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организация, указанная в подпункте "б" пункта 3 настоящего Порядка:</w:t>
      </w:r>
    </w:p>
    <w:p w:rsidR="00EB6752" w:rsidRPr="00404CE2" w:rsidRDefault="00EB6752" w:rsidP="00404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осуществляет управление многоквартирным наемным домом по договору управления, заключенному в соответствии со статьей </w:t>
      </w:r>
      <w:hyperlink r:id="rId11" w:history="1">
        <w:r w:rsidRPr="00404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162 Жилищного кодекса</w:t>
        </w:r>
      </w:hyperlink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с </w:t>
      </w:r>
      <w:proofErr w:type="spell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подпункте "б" пункта 3 настоящего Порядка;</w:t>
      </w:r>
    </w:p>
    <w:p w:rsidR="00EB6752" w:rsidRPr="00404CE2" w:rsidRDefault="00EB6752" w:rsidP="00404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несет ответственность перед </w:t>
      </w:r>
      <w:proofErr w:type="spell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подпункте "б" пункта 3 настоящего Порядка, за управление, содержание и ремонт многоквартирного наемного </w:t>
      </w:r>
      <w:proofErr w:type="gram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proofErr w:type="gram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предоставление коммунальных услуг пользующимся помещениями в этом доме лицам в соответствии с требованиями, установленными частью 2.3 статьи </w:t>
      </w:r>
      <w:hyperlink r:id="rId12" w:history="1">
        <w:r w:rsidRPr="00404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161 Жилищного кодекса</w:t>
        </w:r>
      </w:hyperlink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EB6752" w:rsidRPr="00404CE2" w:rsidRDefault="006A2BD8" w:rsidP="00404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управление многоквартирным наемным домом осуществляется управляющей организацией, указанной в подпункте "б" пункта 3 настоящего Порядка, выбор такой управляющей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4F39F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F39F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выступать от имени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собственника </w:t>
      </w:r>
      <w:r w:rsidR="004F39FD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фонда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законодательством Российской Федерации о контрактной системе в сфере </w:t>
      </w:r>
      <w:r w:rsidR="00EB675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закупок товаров, работ, услуг для обеспечения государственных и муниципальных нужд.</w:t>
      </w:r>
    </w:p>
    <w:p w:rsidR="00EB6752" w:rsidRPr="00404CE2" w:rsidRDefault="00EB6752" w:rsidP="00404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являющимися наемными домами и находящимися в собственности </w:t>
      </w:r>
      <w:r w:rsidR="006A2BD8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DC1812"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жилыми домами осуществляется </w:t>
      </w:r>
      <w:proofErr w:type="spellStart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404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подпункте "а" пункта 3 настоящего Порядка, в соответствии с требованиями, установленными техническими регламентами и утвержденными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894813" w:rsidRPr="00404CE2" w:rsidRDefault="00894813" w:rsidP="00404C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4813" w:rsidRPr="00404CE2" w:rsidSect="006A2BD8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0CDE"/>
    <w:multiLevelType w:val="hybridMultilevel"/>
    <w:tmpl w:val="DCE6EEE2"/>
    <w:lvl w:ilvl="0" w:tplc="BB901F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D0B79"/>
    <w:multiLevelType w:val="hybridMultilevel"/>
    <w:tmpl w:val="3458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F0F3F"/>
    <w:multiLevelType w:val="multilevel"/>
    <w:tmpl w:val="316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9BB"/>
    <w:rsid w:val="000B47CD"/>
    <w:rsid w:val="000C3416"/>
    <w:rsid w:val="001E17DD"/>
    <w:rsid w:val="001E1C3A"/>
    <w:rsid w:val="002445BA"/>
    <w:rsid w:val="00251044"/>
    <w:rsid w:val="00274A9B"/>
    <w:rsid w:val="0036226E"/>
    <w:rsid w:val="00404CE2"/>
    <w:rsid w:val="004C29BB"/>
    <w:rsid w:val="004D35A1"/>
    <w:rsid w:val="004F39FD"/>
    <w:rsid w:val="0051357A"/>
    <w:rsid w:val="005E0B54"/>
    <w:rsid w:val="00650876"/>
    <w:rsid w:val="00657620"/>
    <w:rsid w:val="00676D91"/>
    <w:rsid w:val="00686E48"/>
    <w:rsid w:val="006A2BD8"/>
    <w:rsid w:val="007333A6"/>
    <w:rsid w:val="00786721"/>
    <w:rsid w:val="008748B1"/>
    <w:rsid w:val="00894813"/>
    <w:rsid w:val="008B191D"/>
    <w:rsid w:val="0091026D"/>
    <w:rsid w:val="00990B14"/>
    <w:rsid w:val="009B375B"/>
    <w:rsid w:val="009D5F7F"/>
    <w:rsid w:val="00A07995"/>
    <w:rsid w:val="00A10BD2"/>
    <w:rsid w:val="00A43EB8"/>
    <w:rsid w:val="00B40F03"/>
    <w:rsid w:val="00B5575B"/>
    <w:rsid w:val="00B96C05"/>
    <w:rsid w:val="00BC3225"/>
    <w:rsid w:val="00BE2A09"/>
    <w:rsid w:val="00CE7A0D"/>
    <w:rsid w:val="00D3398C"/>
    <w:rsid w:val="00DB72FA"/>
    <w:rsid w:val="00DC1812"/>
    <w:rsid w:val="00EA4B82"/>
    <w:rsid w:val="00EB6752"/>
    <w:rsid w:val="00F9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2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Zhilischnyy-kodeks/Razdel-III.2/Statya-91.2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laws.ru/Zhilischnyy-kodeks/Razdel-III.2/Statya-91.20/" TargetMode="External"/><Relationship Id="rId12" Type="http://schemas.openxmlformats.org/officeDocument/2006/relationships/hyperlink" Target="http://rulaws.ru/Zhilischnyy-kodeks/Razdel-VIII/Statya-16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ulaws.ru/Zhilischnyy-kodeks/Razdel-VIII/Statya-162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rulaws.ru/Zhilischnyy-kodek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laws.ru/Zhilischnyy-kodeks/Razdel-VIII/Statya-16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00B1-F89F-427A-9297-A5AA8A54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Control_ABS</cp:lastModifiedBy>
  <cp:revision>2</cp:revision>
  <cp:lastPrinted>2019-03-15T12:11:00Z</cp:lastPrinted>
  <dcterms:created xsi:type="dcterms:W3CDTF">2019-06-18T12:25:00Z</dcterms:created>
  <dcterms:modified xsi:type="dcterms:W3CDTF">2019-06-18T12:25:00Z</dcterms:modified>
</cp:coreProperties>
</file>